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B221" w14:textId="5DBC5E00" w:rsidR="006F3A6A" w:rsidRDefault="006F3A6A" w:rsidP="00854D2F">
      <w:pPr>
        <w:jc w:val="center"/>
      </w:pPr>
      <w:r>
        <w:br/>
      </w:r>
    </w:p>
    <w:p w14:paraId="3B29D0BC" w14:textId="77777777" w:rsidR="006F3A6A" w:rsidRDefault="006F3A6A" w:rsidP="006F3A6A"/>
    <w:p w14:paraId="2FAF372F" w14:textId="5E2EAA8F" w:rsidR="006D761C" w:rsidRDefault="00854D2F" w:rsidP="00854D2F">
      <w:pPr>
        <w:jc w:val="center"/>
      </w:pPr>
      <w:r>
        <w:rPr>
          <w:noProof/>
        </w:rPr>
        <w:drawing>
          <wp:inline distT="0" distB="0" distL="0" distR="0" wp14:anchorId="4A36D48E" wp14:editId="34853589">
            <wp:extent cx="2505075" cy="1819275"/>
            <wp:effectExtent l="19050" t="0" r="9525" b="0"/>
            <wp:docPr id="1" name="Picture 1" descr="https://encrypted-tbn3.gstatic.com/images?q=tbn:ANd9GcQPhwrziQguZJKOrLgl_-qQS65R6559qDLikRg0_HN_z0GwX7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QPhwrziQguZJKOrLgl_-qQS65R6559qDLikRg0_HN_z0GwX7U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E4C7C9" w14:textId="77777777" w:rsidR="00854D2F" w:rsidRDefault="00854D2F" w:rsidP="00854D2F">
      <w:pPr>
        <w:jc w:val="center"/>
      </w:pPr>
    </w:p>
    <w:p w14:paraId="36D14F53" w14:textId="77777777" w:rsidR="00854D2F" w:rsidRPr="00854D2F" w:rsidRDefault="00854D2F" w:rsidP="00854D2F">
      <w:pPr>
        <w:jc w:val="center"/>
        <w:rPr>
          <w:b/>
          <w:sz w:val="32"/>
          <w:szCs w:val="32"/>
          <w:u w:val="single"/>
        </w:rPr>
      </w:pPr>
      <w:r w:rsidRPr="00854D2F">
        <w:rPr>
          <w:b/>
          <w:sz w:val="32"/>
          <w:szCs w:val="32"/>
          <w:u w:val="single"/>
        </w:rPr>
        <w:t>YOUR RISK MANAGER’S NAME:</w:t>
      </w:r>
    </w:p>
    <w:p w14:paraId="16DCECCF" w14:textId="77777777" w:rsidR="00854D2F" w:rsidRPr="00854D2F" w:rsidRDefault="00854D2F" w:rsidP="00854D2F">
      <w:pPr>
        <w:jc w:val="center"/>
        <w:rPr>
          <w:b/>
          <w:sz w:val="32"/>
          <w:szCs w:val="32"/>
        </w:rPr>
      </w:pPr>
      <w:r w:rsidRPr="00854D2F">
        <w:rPr>
          <w:b/>
          <w:sz w:val="32"/>
          <w:szCs w:val="32"/>
        </w:rPr>
        <w:t xml:space="preserve">Rosemarie Tamunday, RN Administrator </w:t>
      </w:r>
    </w:p>
    <w:p w14:paraId="347589E1" w14:textId="77777777" w:rsidR="00854D2F" w:rsidRPr="00854D2F" w:rsidRDefault="00854D2F" w:rsidP="00854D2F">
      <w:pPr>
        <w:jc w:val="center"/>
        <w:rPr>
          <w:b/>
          <w:color w:val="C00000"/>
          <w:sz w:val="32"/>
          <w:szCs w:val="32"/>
        </w:rPr>
      </w:pPr>
      <w:r w:rsidRPr="00854D2F">
        <w:rPr>
          <w:b/>
          <w:color w:val="C00000"/>
          <w:sz w:val="32"/>
          <w:szCs w:val="32"/>
        </w:rPr>
        <w:t xml:space="preserve">She can be reached at: (941) 957-8267 </w:t>
      </w:r>
    </w:p>
    <w:p w14:paraId="1C375DEC" w14:textId="77777777" w:rsidR="00854D2F" w:rsidRPr="00854D2F" w:rsidRDefault="00854D2F" w:rsidP="00854D2F">
      <w:pPr>
        <w:jc w:val="center"/>
        <w:rPr>
          <w:color w:val="C00000"/>
        </w:rPr>
      </w:pPr>
      <w:r w:rsidRPr="00854D2F">
        <w:rPr>
          <w:color w:val="C00000"/>
        </w:rPr>
        <w:t xml:space="preserve">Or email: </w:t>
      </w:r>
      <w:hyperlink r:id="rId10" w:history="1">
        <w:r w:rsidRPr="00854D2F">
          <w:rPr>
            <w:rStyle w:val="Hyperlink"/>
            <w:color w:val="C00000"/>
          </w:rPr>
          <w:t>rose@rightaccordhealth.com</w:t>
        </w:r>
      </w:hyperlink>
    </w:p>
    <w:p w14:paraId="131AF0C4" w14:textId="77777777" w:rsidR="00854D2F" w:rsidRDefault="00854D2F" w:rsidP="00854D2F">
      <w:pPr>
        <w:jc w:val="center"/>
        <w:rPr>
          <w:u w:val="single"/>
        </w:rPr>
      </w:pPr>
    </w:p>
    <w:p w14:paraId="0B93545E" w14:textId="77777777" w:rsidR="00854D2F" w:rsidRPr="00854D2F" w:rsidRDefault="00854D2F" w:rsidP="00854D2F">
      <w:pPr>
        <w:jc w:val="center"/>
        <w:rPr>
          <w:u w:val="single"/>
        </w:rPr>
      </w:pPr>
    </w:p>
    <w:p w14:paraId="2E18405D" w14:textId="77777777" w:rsidR="00854D2F" w:rsidRPr="00854D2F" w:rsidRDefault="00854D2F" w:rsidP="00854D2F">
      <w:pPr>
        <w:jc w:val="center"/>
        <w:rPr>
          <w:b/>
          <w:sz w:val="28"/>
          <w:szCs w:val="28"/>
          <w:u w:val="single"/>
        </w:rPr>
      </w:pPr>
      <w:r w:rsidRPr="00854D2F">
        <w:rPr>
          <w:b/>
          <w:sz w:val="28"/>
          <w:szCs w:val="28"/>
          <w:u w:val="single"/>
        </w:rPr>
        <w:t>ALTERNATE RISK MANAGER’S NAME:</w:t>
      </w:r>
    </w:p>
    <w:p w14:paraId="7369FBAF" w14:textId="08B98483" w:rsidR="00854D2F" w:rsidRPr="00854D2F" w:rsidRDefault="495493BB" w:rsidP="32ABC8AE">
      <w:pPr>
        <w:jc w:val="center"/>
        <w:rPr>
          <w:b/>
          <w:bCs/>
          <w:sz w:val="28"/>
          <w:szCs w:val="28"/>
        </w:rPr>
      </w:pPr>
      <w:r w:rsidRPr="32ABC8AE">
        <w:rPr>
          <w:b/>
          <w:bCs/>
          <w:sz w:val="28"/>
          <w:szCs w:val="28"/>
        </w:rPr>
        <w:t>Bernadine Hines</w:t>
      </w:r>
      <w:r w:rsidR="00854D2F" w:rsidRPr="32ABC8AE">
        <w:rPr>
          <w:b/>
          <w:bCs/>
          <w:sz w:val="28"/>
          <w:szCs w:val="28"/>
        </w:rPr>
        <w:t>, Office Manager</w:t>
      </w:r>
    </w:p>
    <w:p w14:paraId="43E968DA" w14:textId="02A43735" w:rsidR="00854D2F" w:rsidRPr="00854D2F" w:rsidRDefault="00854D2F" w:rsidP="32ABC8AE">
      <w:pPr>
        <w:jc w:val="center"/>
        <w:rPr>
          <w:b/>
          <w:bCs/>
          <w:color w:val="C00000"/>
          <w:sz w:val="28"/>
          <w:szCs w:val="28"/>
        </w:rPr>
      </w:pPr>
      <w:r w:rsidRPr="32ABC8AE">
        <w:rPr>
          <w:b/>
          <w:bCs/>
          <w:color w:val="C00000"/>
          <w:sz w:val="28"/>
          <w:szCs w:val="28"/>
        </w:rPr>
        <w:t>She can be reached at (</w:t>
      </w:r>
      <w:r w:rsidR="3DCA058D" w:rsidRPr="32ABC8AE">
        <w:rPr>
          <w:b/>
          <w:bCs/>
          <w:color w:val="C00000"/>
          <w:sz w:val="28"/>
          <w:szCs w:val="28"/>
        </w:rPr>
        <w:t>941) 402-1467</w:t>
      </w:r>
    </w:p>
    <w:p w14:paraId="6C684BD5" w14:textId="155CE1A8" w:rsidR="00854D2F" w:rsidRPr="00854D2F" w:rsidRDefault="00854D2F" w:rsidP="32ABC8AE">
      <w:pPr>
        <w:jc w:val="center"/>
        <w:rPr>
          <w:b/>
          <w:bCs/>
          <w:color w:val="C00000"/>
          <w:sz w:val="28"/>
          <w:szCs w:val="28"/>
        </w:rPr>
      </w:pPr>
      <w:r w:rsidRPr="32ABC8AE">
        <w:rPr>
          <w:b/>
          <w:bCs/>
          <w:color w:val="C00000"/>
          <w:sz w:val="28"/>
          <w:szCs w:val="28"/>
        </w:rPr>
        <w:t xml:space="preserve">Or email: </w:t>
      </w:r>
      <w:r w:rsidR="5FE8D3EB" w:rsidRPr="32ABC8AE">
        <w:rPr>
          <w:b/>
          <w:bCs/>
          <w:color w:val="C00000"/>
          <w:sz w:val="28"/>
          <w:szCs w:val="28"/>
        </w:rPr>
        <w:t>admin@rightaccordhealth.com</w:t>
      </w:r>
    </w:p>
    <w:p w14:paraId="78322602" w14:textId="77777777" w:rsidR="00854D2F" w:rsidRDefault="00854D2F" w:rsidP="00854D2F">
      <w:pPr>
        <w:jc w:val="center"/>
      </w:pPr>
    </w:p>
    <w:p w14:paraId="444A4B0B" w14:textId="77777777" w:rsidR="006F3A6A" w:rsidRPr="006F3A6A" w:rsidRDefault="006F3A6A" w:rsidP="006F3A6A">
      <w:pPr>
        <w:rPr>
          <w:rFonts w:ascii="Times New Roman" w:hAnsi="Times New Roman" w:cs="Times New Roman"/>
          <w:sz w:val="36"/>
          <w:szCs w:val="36"/>
        </w:rPr>
      </w:pPr>
    </w:p>
    <w:sectPr w:rsidR="006F3A6A" w:rsidRPr="006F3A6A" w:rsidSect="006D76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A4CE" w14:textId="77777777" w:rsidR="00FF6DA3" w:rsidRDefault="00FF6DA3" w:rsidP="006F3A6A">
      <w:pPr>
        <w:spacing w:after="0" w:line="240" w:lineRule="auto"/>
      </w:pPr>
      <w:r>
        <w:separator/>
      </w:r>
    </w:p>
  </w:endnote>
  <w:endnote w:type="continuationSeparator" w:id="0">
    <w:p w14:paraId="3EDF97BB" w14:textId="77777777" w:rsidR="00FF6DA3" w:rsidRDefault="00FF6DA3" w:rsidP="006F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1896" w14:textId="77777777" w:rsidR="001C067E" w:rsidRDefault="001C0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3C65" w14:textId="77777777" w:rsidR="001C067E" w:rsidRDefault="001C06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BA9B" w14:textId="77777777" w:rsidR="001C067E" w:rsidRDefault="001C0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D647" w14:textId="77777777" w:rsidR="00FF6DA3" w:rsidRDefault="00FF6DA3" w:rsidP="006F3A6A">
      <w:pPr>
        <w:spacing w:after="0" w:line="240" w:lineRule="auto"/>
      </w:pPr>
      <w:r>
        <w:separator/>
      </w:r>
    </w:p>
  </w:footnote>
  <w:footnote w:type="continuationSeparator" w:id="0">
    <w:p w14:paraId="7F281262" w14:textId="77777777" w:rsidR="00FF6DA3" w:rsidRDefault="00FF6DA3" w:rsidP="006F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35E0" w14:textId="77777777" w:rsidR="001C067E" w:rsidRDefault="001C0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9E83" w14:textId="13455D85" w:rsidR="006F3A6A" w:rsidRDefault="006F3A6A" w:rsidP="006F3A6A">
    <w:pPr>
      <w:spacing w:line="200" w:lineRule="exact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DE4812B" wp14:editId="4F3CD4AD">
          <wp:simplePos x="0" y="0"/>
          <wp:positionH relativeFrom="page">
            <wp:posOffset>2705100</wp:posOffset>
          </wp:positionH>
          <wp:positionV relativeFrom="page">
            <wp:posOffset>276225</wp:posOffset>
          </wp:positionV>
          <wp:extent cx="2369820" cy="7143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br/>
    </w:r>
    <w:r>
      <w:rPr>
        <w:noProof/>
      </w:rPr>
      <w:br/>
    </w:r>
  </w:p>
  <w:p w14:paraId="005CF53E" w14:textId="6666557E" w:rsidR="006F3A6A" w:rsidRPr="006F3A6A" w:rsidRDefault="006F3A6A" w:rsidP="006F3A6A">
    <w:pPr>
      <w:tabs>
        <w:tab w:val="left" w:pos="3990"/>
      </w:tabs>
      <w:spacing w:line="240" w:lineRule="auto"/>
      <w:jc w:val="center"/>
      <w:rPr>
        <w:rFonts w:ascii="Times New Roman" w:hAnsi="Times New Roman"/>
        <w:sz w:val="24"/>
        <w:szCs w:val="24"/>
      </w:rPr>
    </w:pPr>
    <w:bookmarkStart w:id="0" w:name="page1"/>
    <w:bookmarkEnd w:id="0"/>
    <w:r w:rsidRPr="006F3A6A">
      <w:rPr>
        <w:rFonts w:cstheme="minorHAnsi"/>
        <w:sz w:val="24"/>
        <w:szCs w:val="24"/>
      </w:rPr>
      <w:t>3</w:t>
    </w:r>
    <w:r w:rsidR="001C067E">
      <w:rPr>
        <w:rFonts w:cstheme="minorHAnsi"/>
        <w:sz w:val="24"/>
        <w:szCs w:val="24"/>
      </w:rPr>
      <w:t>900</w:t>
    </w:r>
    <w:r w:rsidRPr="006F3A6A">
      <w:rPr>
        <w:rFonts w:cstheme="minorHAnsi"/>
        <w:sz w:val="24"/>
        <w:szCs w:val="24"/>
      </w:rPr>
      <w:t xml:space="preserve"> Clark Road</w:t>
    </w:r>
    <w:r w:rsidR="001C067E">
      <w:rPr>
        <w:rFonts w:cstheme="minorHAnsi"/>
        <w:sz w:val="24"/>
        <w:szCs w:val="24"/>
      </w:rPr>
      <w:t xml:space="preserve"> Suite B5</w:t>
    </w:r>
    <w:r w:rsidRPr="006F3A6A">
      <w:rPr>
        <w:rFonts w:cstheme="minorHAnsi"/>
        <w:sz w:val="24"/>
        <w:szCs w:val="24"/>
      </w:rPr>
      <w:t>, Sarasota, FL 342</w:t>
    </w:r>
    <w:r w:rsidR="007E0E04">
      <w:rPr>
        <w:rFonts w:cstheme="minorHAnsi"/>
        <w:sz w:val="24"/>
        <w:szCs w:val="24"/>
      </w:rPr>
      <w:t>3</w:t>
    </w:r>
    <w:r w:rsidRPr="006F3A6A">
      <w:rPr>
        <w:rFonts w:cstheme="minorHAnsi"/>
        <w:sz w:val="24"/>
        <w:szCs w:val="24"/>
      </w:rPr>
      <w:t>3</w:t>
    </w:r>
    <w:r w:rsidRPr="006F3A6A">
      <w:rPr>
        <w:rFonts w:ascii="Times New Roman" w:hAnsi="Times New Roman"/>
        <w:sz w:val="24"/>
        <w:szCs w:val="24"/>
      </w:rPr>
      <w:br/>
    </w:r>
    <w:r w:rsidRPr="006F3A6A">
      <w:rPr>
        <w:rFonts w:cstheme="minorHAnsi"/>
        <w:sz w:val="24"/>
        <w:szCs w:val="24"/>
      </w:rPr>
      <w:t xml:space="preserve">941.366.0801 | </w:t>
    </w:r>
    <w:r w:rsidRPr="006F3A6A">
      <w:rPr>
        <w:rFonts w:cstheme="minorHAnsi"/>
        <w:color w:val="0000FF"/>
        <w:sz w:val="24"/>
        <w:szCs w:val="24"/>
        <w:u w:val="single"/>
      </w:rPr>
      <w:t>www.rightaccordhealth.com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9A547" w14:textId="77777777" w:rsidR="001C067E" w:rsidRDefault="001C06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D2F"/>
    <w:rsid w:val="001C067E"/>
    <w:rsid w:val="003F70BD"/>
    <w:rsid w:val="006D761C"/>
    <w:rsid w:val="006F3A6A"/>
    <w:rsid w:val="007E0E04"/>
    <w:rsid w:val="00854D2F"/>
    <w:rsid w:val="00AC7849"/>
    <w:rsid w:val="00AD1030"/>
    <w:rsid w:val="00B474D1"/>
    <w:rsid w:val="00FF6DA3"/>
    <w:rsid w:val="1FAA2B71"/>
    <w:rsid w:val="32ABC8AE"/>
    <w:rsid w:val="3DCA058D"/>
    <w:rsid w:val="495493BB"/>
    <w:rsid w:val="5FE8D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56F4"/>
  <w15:docId w15:val="{617D9877-96A4-4CC9-8F56-EC2E2BCD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D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4D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A6A"/>
  </w:style>
  <w:style w:type="paragraph" w:styleId="Footer">
    <w:name w:val="footer"/>
    <w:basedOn w:val="Normal"/>
    <w:link w:val="FooterChar"/>
    <w:uiPriority w:val="99"/>
    <w:unhideWhenUsed/>
    <w:rsid w:val="006F3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rose@rightaccordhealth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A13C2FF74B2449A079299E464D82B" ma:contentTypeVersion="7" ma:contentTypeDescription="Create a new document." ma:contentTypeScope="" ma:versionID="775939b49fcd60246e24458c491eb291">
  <xsd:schema xmlns:xsd="http://www.w3.org/2001/XMLSchema" xmlns:xs="http://www.w3.org/2001/XMLSchema" xmlns:p="http://schemas.microsoft.com/office/2006/metadata/properties" xmlns:ns2="fe42669f-8aae-4a70-8bd8-ec46456a837f" xmlns:ns3="e7131840-6f34-4c6b-add0-c281baa74f67" targetNamespace="http://schemas.microsoft.com/office/2006/metadata/properties" ma:root="true" ma:fieldsID="5da7694f2af4db6c2196a429533f916c" ns2:_="" ns3:_="">
    <xsd:import namespace="fe42669f-8aae-4a70-8bd8-ec46456a837f"/>
    <xsd:import namespace="e7131840-6f34-4c6b-add0-c281baa74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669f-8aae-4a70-8bd8-ec46456a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840-6f34-4c6b-add0-c281baa74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ABA4F-B964-4168-A314-DCCC5D720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2669f-8aae-4a70-8bd8-ec46456a837f"/>
    <ds:schemaRef ds:uri="e7131840-6f34-4c6b-add0-c281baa74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70E98-2E25-4DC4-AF14-618EC1B43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E43B8-8015-419A-8B96-3C6EEBDF01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Jenny Rose</cp:lastModifiedBy>
  <cp:revision>8</cp:revision>
  <dcterms:created xsi:type="dcterms:W3CDTF">2013-06-23T02:21:00Z</dcterms:created>
  <dcterms:modified xsi:type="dcterms:W3CDTF">2022-09-05T09:09:00Z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0x0101006FBA13C2FF74B2449A079299E464D82B</vt:lpwstr>
  </property>
</Properties>
</file>